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F951" w14:textId="77777777" w:rsidR="007175F5" w:rsidRPr="007175F5" w:rsidRDefault="002A0D31" w:rsidP="007175F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服薬</w:t>
      </w:r>
      <w:r w:rsidR="007175F5" w:rsidRPr="007175F5">
        <w:rPr>
          <w:rFonts w:hint="eastAsia"/>
          <w:sz w:val="36"/>
          <w:szCs w:val="36"/>
        </w:rPr>
        <w:t>情報提供書</w:t>
      </w:r>
    </w:p>
    <w:p w14:paraId="16E662AF" w14:textId="77777777" w:rsidR="00AF3FE2" w:rsidRPr="00AF3FE2" w:rsidRDefault="00AF3FE2" w:rsidP="00AF3FE2">
      <w:pPr>
        <w:pStyle w:val="a5"/>
        <w:jc w:val="center"/>
        <w:rPr>
          <w:b/>
          <w:sz w:val="18"/>
          <w:szCs w:val="18"/>
        </w:rPr>
      </w:pPr>
      <w:r w:rsidRPr="00AF3FE2">
        <w:rPr>
          <w:rFonts w:hint="eastAsia"/>
          <w:b/>
          <w:sz w:val="18"/>
          <w:szCs w:val="18"/>
        </w:rPr>
        <w:t>（疑義照会は通常通り担当医へ電話にてお願いします）</w:t>
      </w:r>
    </w:p>
    <w:p w14:paraId="1F648747" w14:textId="77777777" w:rsidR="007175F5" w:rsidRPr="00AF3FE2" w:rsidRDefault="007175F5" w:rsidP="007175F5"/>
    <w:p w14:paraId="6EA66F01" w14:textId="77777777" w:rsidR="007175F5" w:rsidRPr="00AF3FE2" w:rsidRDefault="00AF3FE2" w:rsidP="007175F5">
      <w:pPr>
        <w:rPr>
          <w:sz w:val="20"/>
          <w:szCs w:val="20"/>
        </w:rPr>
      </w:pPr>
      <w:r w:rsidRPr="00AF3FE2">
        <w:rPr>
          <w:rFonts w:hint="eastAsia"/>
          <w:sz w:val="20"/>
          <w:szCs w:val="20"/>
        </w:rPr>
        <w:t>保険薬局にて</w:t>
      </w:r>
      <w:r w:rsidR="007175F5" w:rsidRPr="00AF3FE2">
        <w:rPr>
          <w:rFonts w:hint="eastAsia"/>
          <w:sz w:val="20"/>
          <w:szCs w:val="20"/>
        </w:rPr>
        <w:t>得た情報です。治療上重要と考えられるので報告致します。お薬は既に患者様に渡しています。</w:t>
      </w:r>
    </w:p>
    <w:p w14:paraId="01FD6CC2" w14:textId="77777777" w:rsidR="007175F5" w:rsidRDefault="007175F5" w:rsidP="007175F5"/>
    <w:p w14:paraId="7241F776" w14:textId="77777777" w:rsidR="007175F5" w:rsidRDefault="007175F5" w:rsidP="007175F5">
      <w:r>
        <w:rPr>
          <w:rFonts w:hint="eastAsia"/>
        </w:rPr>
        <w:t>保険薬局</w:t>
      </w:r>
      <w:r w:rsidR="00AF3FE2">
        <w:rPr>
          <w:rFonts w:hint="eastAsia"/>
        </w:rPr>
        <w:t>：</w:t>
      </w:r>
      <w:r>
        <w:rPr>
          <w:rFonts w:hint="eastAsia"/>
        </w:rPr>
        <w:t xml:space="preserve">　</w:t>
      </w:r>
      <w:r w:rsidRPr="00AF3FE2">
        <w:rPr>
          <w:rFonts w:hint="eastAsia"/>
          <w:u w:val="single"/>
        </w:rPr>
        <w:t>名称</w:t>
      </w:r>
      <w:r w:rsidRPr="007175F5">
        <w:rPr>
          <w:rFonts w:hint="eastAsia"/>
          <w:u w:val="single"/>
        </w:rPr>
        <w:t xml:space="preserve">　　　　　　　　　　　　　　　　　</w:t>
      </w:r>
      <w:r w:rsidR="00AF3FE2">
        <w:rPr>
          <w:rFonts w:hint="eastAsia"/>
          <w:u w:val="single"/>
        </w:rPr>
        <w:t xml:space="preserve">　　　</w:t>
      </w:r>
    </w:p>
    <w:p w14:paraId="67BF516B" w14:textId="77777777" w:rsidR="007175F5" w:rsidRPr="00AF3FE2" w:rsidRDefault="007175F5" w:rsidP="00AF3FE2">
      <w:pPr>
        <w:ind w:firstLineChars="600" w:firstLine="1260"/>
        <w:rPr>
          <w:u w:val="single"/>
        </w:rPr>
      </w:pPr>
      <w:r w:rsidRPr="00AF3FE2">
        <w:rPr>
          <w:rFonts w:hint="eastAsia"/>
          <w:u w:val="single"/>
        </w:rPr>
        <w:t xml:space="preserve">所在地　　　　　　　　　　　　　　　　　　　</w:t>
      </w:r>
    </w:p>
    <w:p w14:paraId="31A367D7" w14:textId="77777777" w:rsidR="007175F5" w:rsidRPr="00AF3FE2" w:rsidRDefault="007175F5" w:rsidP="007175F5">
      <w:pPr>
        <w:rPr>
          <w:u w:val="single"/>
        </w:rPr>
      </w:pPr>
      <w:r>
        <w:rPr>
          <w:rFonts w:hint="eastAsia"/>
        </w:rPr>
        <w:t xml:space="preserve">　　　　　</w:t>
      </w:r>
      <w:r w:rsidR="00AF3FE2">
        <w:rPr>
          <w:rFonts w:hint="eastAsia"/>
        </w:rPr>
        <w:t xml:space="preserve">　</w:t>
      </w:r>
      <w:r w:rsidRPr="00AF3FE2">
        <w:rPr>
          <w:rFonts w:hint="eastAsia"/>
          <w:u w:val="single"/>
        </w:rPr>
        <w:t>電話又は</w:t>
      </w:r>
      <w:r w:rsidRPr="00AF3FE2">
        <w:rPr>
          <w:rFonts w:hint="eastAsia"/>
          <w:u w:val="single"/>
        </w:rPr>
        <w:t>E</w:t>
      </w:r>
      <w:r w:rsidRPr="00AF3FE2">
        <w:rPr>
          <w:rFonts w:hint="eastAsia"/>
          <w:u w:val="single"/>
        </w:rPr>
        <w:t xml:space="preserve">アドレス　　　　　　　　　　　　　　　　　　　　　</w:t>
      </w:r>
      <w:r w:rsidR="00AF3FE2">
        <w:rPr>
          <w:rFonts w:hint="eastAsia"/>
          <w:u w:val="single"/>
        </w:rPr>
        <w:t xml:space="preserve">　　</w:t>
      </w:r>
    </w:p>
    <w:p w14:paraId="39A685B5" w14:textId="77777777" w:rsidR="00ED5222" w:rsidRDefault="007175F5" w:rsidP="007175F5">
      <w:pPr>
        <w:rPr>
          <w:u w:val="single"/>
        </w:rPr>
      </w:pPr>
      <w:r>
        <w:rPr>
          <w:rFonts w:hint="eastAsia"/>
        </w:rPr>
        <w:t>担当薬剤師名：</w:t>
      </w:r>
      <w:r w:rsidRPr="007175F5">
        <w:rPr>
          <w:rFonts w:hint="eastAsia"/>
          <w:u w:val="single"/>
        </w:rPr>
        <w:t xml:space="preserve"> </w:t>
      </w:r>
      <w:r w:rsidRPr="007175F5">
        <w:rPr>
          <w:rFonts w:hint="eastAsia"/>
          <w:u w:val="single"/>
        </w:rPr>
        <w:t xml:space="preserve">　　　　　　　</w:t>
      </w:r>
      <w:r w:rsidR="00AF3FE2">
        <w:rPr>
          <w:rFonts w:hint="eastAsia"/>
          <w:u w:val="single"/>
        </w:rPr>
        <w:t xml:space="preserve">　　　</w:t>
      </w:r>
      <w:r w:rsidRPr="007175F5">
        <w:rPr>
          <w:rFonts w:hint="eastAsia"/>
          <w:u w:val="single"/>
        </w:rPr>
        <w:t xml:space="preserve">　</w:t>
      </w:r>
    </w:p>
    <w:p w14:paraId="1C42B191" w14:textId="1AD35D14" w:rsidR="007175F5" w:rsidRDefault="007175F5" w:rsidP="007175F5">
      <w:r>
        <w:rPr>
          <w:rFonts w:hint="eastAsia"/>
        </w:rPr>
        <w:t>報告日：</w:t>
      </w:r>
      <w:r w:rsidRPr="00AF3FE2">
        <w:rPr>
          <w:rFonts w:hint="eastAsia"/>
          <w:u w:val="single"/>
        </w:rPr>
        <w:t xml:space="preserve"> </w:t>
      </w:r>
      <w:r w:rsidRPr="00AF3FE2">
        <w:rPr>
          <w:rFonts w:hint="eastAsia"/>
          <w:u w:val="single"/>
        </w:rPr>
        <w:t xml:space="preserve">　　年　　</w:t>
      </w:r>
      <w:r w:rsidRPr="00AF3FE2">
        <w:rPr>
          <w:rFonts w:hint="eastAsia"/>
          <w:u w:val="single"/>
        </w:rPr>
        <w:t xml:space="preserve"> </w:t>
      </w:r>
      <w:r w:rsidRPr="00AF3FE2">
        <w:rPr>
          <w:rFonts w:hint="eastAsia"/>
          <w:u w:val="single"/>
        </w:rPr>
        <w:t>月</w:t>
      </w:r>
      <w:r w:rsidRPr="00AF3FE2">
        <w:rPr>
          <w:rFonts w:hint="eastAsia"/>
          <w:u w:val="single"/>
        </w:rPr>
        <w:t xml:space="preserve"> </w:t>
      </w:r>
      <w:r w:rsidRPr="00AF3FE2">
        <w:rPr>
          <w:rFonts w:hint="eastAsia"/>
          <w:u w:val="single"/>
        </w:rPr>
        <w:t xml:space="preserve">　　日</w:t>
      </w:r>
    </w:p>
    <w:p w14:paraId="45A2DB72" w14:textId="77777777" w:rsidR="007175F5" w:rsidRPr="007175F5" w:rsidRDefault="00AF3FE2" w:rsidP="007175F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FB5EB" wp14:editId="1202E386">
                <wp:simplePos x="0" y="0"/>
                <wp:positionH relativeFrom="column">
                  <wp:posOffset>-635</wp:posOffset>
                </wp:positionH>
                <wp:positionV relativeFrom="paragraph">
                  <wp:posOffset>139065</wp:posOffset>
                </wp:positionV>
                <wp:extent cx="5289550" cy="12700"/>
                <wp:effectExtent l="0" t="0" r="2540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9550" cy="127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0003B" id="直線コネクタ 1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.95pt" to="416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" strokecolor="black [3213]" strokeweight=".5pt">
                <v:stroke dashstyle="longDashDot"/>
              </v:line>
            </w:pict>
          </mc:Fallback>
        </mc:AlternateContent>
      </w:r>
    </w:p>
    <w:p w14:paraId="13C9811A" w14:textId="4558AAE4" w:rsidR="007175F5" w:rsidRDefault="007175F5" w:rsidP="007175F5">
      <w:r>
        <w:rPr>
          <w:rFonts w:hint="eastAsia"/>
        </w:rPr>
        <w:t>処方医師</w:t>
      </w:r>
      <w:r w:rsidR="00AF3FE2">
        <w:rPr>
          <w:rFonts w:hint="eastAsia"/>
        </w:rPr>
        <w:t>：</w:t>
      </w:r>
      <w:r w:rsidRPr="00AF3FE2">
        <w:rPr>
          <w:rFonts w:hint="eastAsia"/>
          <w:u w:val="single"/>
        </w:rPr>
        <w:t xml:space="preserve">　　　　</w:t>
      </w:r>
      <w:r w:rsidR="00ED5222">
        <w:rPr>
          <w:rFonts w:hint="eastAsia"/>
          <w:u w:val="single"/>
        </w:rPr>
        <w:t xml:space="preserve">　</w:t>
      </w:r>
      <w:r w:rsidRPr="00AF3FE2">
        <w:rPr>
          <w:rFonts w:hint="eastAsia"/>
          <w:u w:val="single"/>
        </w:rPr>
        <w:t xml:space="preserve">　</w:t>
      </w:r>
      <w:r w:rsidRPr="007175F5">
        <w:rPr>
          <w:rFonts w:hint="eastAsia"/>
          <w:u w:val="single"/>
        </w:rPr>
        <w:t xml:space="preserve"> </w:t>
      </w:r>
      <w:r w:rsidRPr="007175F5">
        <w:rPr>
          <w:rFonts w:hint="eastAsia"/>
          <w:u w:val="single"/>
        </w:rPr>
        <w:t>科</w:t>
      </w:r>
      <w:r>
        <w:rPr>
          <w:rFonts w:hint="eastAsia"/>
        </w:rPr>
        <w:t xml:space="preserve">　　　　医師名</w:t>
      </w:r>
      <w:r w:rsidRPr="007175F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="00AF3FE2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</w:p>
    <w:p w14:paraId="346A905F" w14:textId="77777777" w:rsidR="007175F5" w:rsidRPr="00AF3FE2" w:rsidRDefault="007175F5" w:rsidP="007175F5">
      <w:pPr>
        <w:rPr>
          <w:u w:val="single"/>
        </w:rPr>
      </w:pPr>
      <w:r>
        <w:rPr>
          <w:rFonts w:hint="eastAsia"/>
        </w:rPr>
        <w:t>患者名：</w:t>
      </w:r>
      <w:r w:rsidRPr="00AF3FE2">
        <w:rPr>
          <w:rFonts w:hint="eastAsia"/>
          <w:u w:val="single"/>
        </w:rPr>
        <w:t xml:space="preserve">　　　　　　　　　　　</w:t>
      </w:r>
      <w:r w:rsidR="00AF3FE2">
        <w:rPr>
          <w:rFonts w:hint="eastAsia"/>
        </w:rPr>
        <w:t xml:space="preserve">　　　</w:t>
      </w:r>
      <w:r w:rsidR="00AF3FE2">
        <w:rPr>
          <w:rFonts w:hint="eastAsia"/>
        </w:rPr>
        <w:t xml:space="preserve"> </w:t>
      </w:r>
      <w:r>
        <w:rPr>
          <w:rFonts w:hint="eastAsia"/>
        </w:rPr>
        <w:t>患者</w:t>
      </w:r>
      <w:r>
        <w:rPr>
          <w:rFonts w:hint="eastAsia"/>
        </w:rPr>
        <w:t>ID</w:t>
      </w:r>
      <w:r>
        <w:rPr>
          <w:rFonts w:hint="eastAsia"/>
        </w:rPr>
        <w:t>：</w:t>
      </w:r>
      <w:r w:rsidR="00AF3FE2" w:rsidRPr="00AF3FE2">
        <w:rPr>
          <w:rFonts w:hint="eastAsia"/>
          <w:u w:val="single"/>
        </w:rPr>
        <w:t xml:space="preserve">　　　　　　　　</w:t>
      </w:r>
      <w:r w:rsidR="00AF3FE2">
        <w:rPr>
          <w:rFonts w:hint="eastAsia"/>
          <w:u w:val="single"/>
        </w:rPr>
        <w:t xml:space="preserve">　　</w:t>
      </w:r>
      <w:r w:rsidR="00AF3FE2" w:rsidRPr="00AF3FE2">
        <w:rPr>
          <w:rFonts w:hint="eastAsia"/>
          <w:u w:val="single"/>
        </w:rPr>
        <w:t xml:space="preserve">　</w:t>
      </w:r>
    </w:p>
    <w:p w14:paraId="773162C0" w14:textId="77777777" w:rsidR="007175F5" w:rsidRDefault="007175F5" w:rsidP="007175F5">
      <w:r>
        <w:rPr>
          <w:rFonts w:hint="eastAsia"/>
        </w:rPr>
        <w:t>生年月日：</w:t>
      </w:r>
      <w:r w:rsidR="00AF3FE2" w:rsidRPr="00AF3FE2">
        <w:rPr>
          <w:rFonts w:hint="eastAsia"/>
          <w:u w:val="single"/>
        </w:rPr>
        <w:t xml:space="preserve">　　年　　</w:t>
      </w:r>
      <w:r w:rsidR="00AF3FE2" w:rsidRPr="00AF3FE2">
        <w:rPr>
          <w:rFonts w:hint="eastAsia"/>
          <w:u w:val="single"/>
        </w:rPr>
        <w:t xml:space="preserve"> </w:t>
      </w:r>
      <w:r w:rsidR="00AF3FE2" w:rsidRPr="00AF3FE2">
        <w:rPr>
          <w:rFonts w:hint="eastAsia"/>
          <w:u w:val="single"/>
        </w:rPr>
        <w:t>月</w:t>
      </w:r>
      <w:r w:rsidR="00AF3FE2" w:rsidRPr="00AF3FE2">
        <w:rPr>
          <w:rFonts w:hint="eastAsia"/>
          <w:u w:val="single"/>
        </w:rPr>
        <w:t xml:space="preserve"> </w:t>
      </w:r>
      <w:r w:rsidR="00AF3FE2" w:rsidRPr="00AF3FE2">
        <w:rPr>
          <w:rFonts w:hint="eastAsia"/>
          <w:u w:val="single"/>
        </w:rPr>
        <w:t xml:space="preserve">　　日</w:t>
      </w:r>
    </w:p>
    <w:p w14:paraId="3CA66293" w14:textId="0DF9ADC8" w:rsidR="007175F5" w:rsidRDefault="007175F5" w:rsidP="007175F5">
      <w:r>
        <w:rPr>
          <w:rFonts w:hint="eastAsia"/>
        </w:rPr>
        <w:t>患者の</w:t>
      </w:r>
      <w:r w:rsidR="00E042BD">
        <w:rPr>
          <w:rFonts w:hint="eastAsia"/>
        </w:rPr>
        <w:t>同意</w:t>
      </w:r>
      <w:r w:rsidR="00AF3FE2">
        <w:rPr>
          <w:rFonts w:hint="eastAsia"/>
        </w:rPr>
        <w:t>：</w:t>
      </w:r>
      <w:r>
        <w:rPr>
          <w:rFonts w:hint="eastAsia"/>
        </w:rPr>
        <w:t xml:space="preserve">　□承諾あり　　□承諾なし</w:t>
      </w:r>
      <w:r w:rsidR="00ED5222">
        <w:rPr>
          <w:rFonts w:hint="eastAsia"/>
        </w:rPr>
        <w:t xml:space="preserve">　　　（</w:t>
      </w:r>
      <w:r w:rsidR="00ED5222">
        <w:rPr>
          <w:rFonts w:hint="eastAsia"/>
        </w:rPr>
        <w:t>PBPM</w:t>
      </w:r>
      <w:r w:rsidR="00ED5222">
        <w:rPr>
          <w:rFonts w:hint="eastAsia"/>
        </w:rPr>
        <w:t>事項についてはチェック不必要）</w:t>
      </w:r>
    </w:p>
    <w:p w14:paraId="562080EF" w14:textId="77777777" w:rsidR="00E042BD" w:rsidRDefault="00E042BD" w:rsidP="007175F5"/>
    <w:p w14:paraId="37FF415E" w14:textId="77777777" w:rsidR="007175F5" w:rsidRDefault="00E042BD" w:rsidP="007175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F356B" wp14:editId="75110403">
                <wp:simplePos x="0" y="0"/>
                <wp:positionH relativeFrom="column">
                  <wp:posOffset>-102235</wp:posOffset>
                </wp:positionH>
                <wp:positionV relativeFrom="paragraph">
                  <wp:posOffset>2540</wp:posOffset>
                </wp:positionV>
                <wp:extent cx="5721350" cy="3168650"/>
                <wp:effectExtent l="0" t="0" r="127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316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F6255" id="正方形/長方形 2" o:spid="_x0000_s1026" style="position:absolute;left:0;text-align:left;margin-left:-8.05pt;margin-top:.2pt;width:450.5pt;height:2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" filled="f" strokecolor="black [3213]" strokeweight="1pt"/>
            </w:pict>
          </mc:Fallback>
        </mc:AlternateContent>
      </w:r>
      <w:r w:rsidR="007175F5">
        <w:rPr>
          <w:rFonts w:hint="eastAsia"/>
        </w:rPr>
        <w:t>報告内容</w:t>
      </w:r>
      <w:r>
        <w:rPr>
          <w:rFonts w:hint="eastAsia"/>
        </w:rPr>
        <w:t>（</w:t>
      </w:r>
      <w:r w:rsidR="007175F5">
        <w:rPr>
          <w:rFonts w:hint="eastAsia"/>
        </w:rPr>
        <w:t>薬剤師からの提案事項</w:t>
      </w:r>
      <w:r>
        <w:rPr>
          <w:rFonts w:hint="eastAsia"/>
        </w:rPr>
        <w:t>含む）</w:t>
      </w:r>
    </w:p>
    <w:p w14:paraId="567B863E" w14:textId="256B3E04" w:rsidR="007175F5" w:rsidRDefault="00ED5222" w:rsidP="007175F5">
      <w:r>
        <w:rPr>
          <w:rFonts w:hint="eastAsia"/>
        </w:rPr>
        <w:t>◆</w:t>
      </w:r>
      <w:r w:rsidR="00AF3FE2">
        <w:rPr>
          <w:rFonts w:hint="eastAsia"/>
        </w:rPr>
        <w:t>別紙あり（副作用モニタリングシート）</w:t>
      </w:r>
    </w:p>
    <w:p w14:paraId="50EECE5C" w14:textId="5711FB4D" w:rsidR="007175F5" w:rsidRDefault="00ED5222" w:rsidP="007175F5">
      <w:r>
        <w:rPr>
          <w:rFonts w:hint="eastAsia"/>
        </w:rPr>
        <w:t>◆残薬に関する事項</w:t>
      </w:r>
    </w:p>
    <w:p w14:paraId="12E994B6" w14:textId="1CE74F91" w:rsidR="00ED5222" w:rsidRDefault="00ED5222" w:rsidP="007175F5">
      <w:r>
        <w:rPr>
          <w:rFonts w:hint="eastAsia"/>
        </w:rPr>
        <w:t xml:space="preserve">　　・日数変更は処方箋コピーにて当院へ連絡</w:t>
      </w:r>
    </w:p>
    <w:p w14:paraId="435CD2ED" w14:textId="3F2B4F36" w:rsidR="00ED5222" w:rsidRDefault="00ED5222" w:rsidP="007175F5">
      <w:r>
        <w:rPr>
          <w:rFonts w:hint="eastAsia"/>
        </w:rPr>
        <w:t xml:space="preserve">　　・残薬が発生した理由　　□処方日数の重複　　　　</w:t>
      </w:r>
    </w:p>
    <w:p w14:paraId="1D6E6279" w14:textId="2F8BBD04" w:rsidR="00ED5222" w:rsidRDefault="00ED5222" w:rsidP="007175F5">
      <w:r>
        <w:rPr>
          <w:rFonts w:hint="eastAsia"/>
        </w:rPr>
        <w:t xml:space="preserve">　　　　　　　　　　　　　　□アドヒアランス不良</w:t>
      </w:r>
    </w:p>
    <w:p w14:paraId="1EDF1E51" w14:textId="05FB02B4" w:rsidR="00ED5222" w:rsidRDefault="00ED5222" w:rsidP="00ED5222">
      <w:pPr>
        <w:ind w:firstLineChars="1600" w:firstLine="3360"/>
      </w:pPr>
      <w:r>
        <w:rPr>
          <w:rFonts w:hint="eastAsia"/>
        </w:rPr>
        <w:t>（主治医へ報告する内容があれば記載下さい）</w:t>
      </w:r>
    </w:p>
    <w:p w14:paraId="1699AF00" w14:textId="09A36CA4" w:rsidR="00E042BD" w:rsidRDefault="00E042BD" w:rsidP="007175F5"/>
    <w:p w14:paraId="20DB4FD8" w14:textId="77777777" w:rsidR="007175F5" w:rsidRDefault="007175F5" w:rsidP="007175F5"/>
    <w:p w14:paraId="1892D7D4" w14:textId="77777777" w:rsidR="00E042BD" w:rsidRDefault="00E042BD" w:rsidP="007175F5"/>
    <w:p w14:paraId="546EA8FF" w14:textId="77777777" w:rsidR="00E042BD" w:rsidRDefault="00E042BD" w:rsidP="007175F5"/>
    <w:p w14:paraId="34561554" w14:textId="77777777" w:rsidR="00E042BD" w:rsidRDefault="00E042BD" w:rsidP="007175F5"/>
    <w:p w14:paraId="657D176C" w14:textId="77777777" w:rsidR="00E042BD" w:rsidRDefault="00E042BD" w:rsidP="007175F5"/>
    <w:p w14:paraId="0AF87742" w14:textId="77777777" w:rsidR="007175F5" w:rsidRDefault="007175F5" w:rsidP="007175F5"/>
    <w:p w14:paraId="7903DD77" w14:textId="77777777" w:rsidR="007175F5" w:rsidRDefault="00E042BD" w:rsidP="007175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3E57F" wp14:editId="6417FD18">
                <wp:simplePos x="0" y="0"/>
                <wp:positionH relativeFrom="column">
                  <wp:posOffset>-102235</wp:posOffset>
                </wp:positionH>
                <wp:positionV relativeFrom="paragraph">
                  <wp:posOffset>5080</wp:posOffset>
                </wp:positionV>
                <wp:extent cx="5721350" cy="1689100"/>
                <wp:effectExtent l="0" t="0" r="127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168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0BE9E" id="正方形/長方形 3" o:spid="_x0000_s1026" style="position:absolute;left:0;text-align:left;margin-left:-8.05pt;margin-top:.4pt;width:450.5pt;height:1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" filled="f" strokecolor="black [3213]" strokeweight="1pt"/>
            </w:pict>
          </mc:Fallback>
        </mc:AlternateContent>
      </w:r>
      <w:r w:rsidR="007175F5">
        <w:rPr>
          <w:rFonts w:hint="eastAsia"/>
        </w:rPr>
        <w:t>当院からの返信（対応等）　　　□医師　　　　□薬剤師</w:t>
      </w:r>
      <w:r>
        <w:rPr>
          <w:rFonts w:hint="eastAsia"/>
        </w:rPr>
        <w:t>（医師への確認済）</w:t>
      </w:r>
    </w:p>
    <w:p w14:paraId="24540ACE" w14:textId="77777777" w:rsidR="007175F5" w:rsidRDefault="007175F5" w:rsidP="007175F5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報告内容を確認しました。</w:t>
      </w:r>
    </w:p>
    <w:p w14:paraId="472F3BF4" w14:textId="77777777" w:rsidR="007175F5" w:rsidRDefault="007175F5" w:rsidP="007175F5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次回から提案通りの内容に変更します。</w:t>
      </w:r>
    </w:p>
    <w:p w14:paraId="7A1BE58A" w14:textId="77777777" w:rsidR="007175F5" w:rsidRDefault="007175F5" w:rsidP="007175F5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提案の意図は理解しましたが、現状のまま継続し、経過観察します。</w:t>
      </w:r>
    </w:p>
    <w:p w14:paraId="1B41E089" w14:textId="38D50264" w:rsidR="007175F5" w:rsidRDefault="007175F5" w:rsidP="007175F5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提案の内容を考慮し、以下の様に対応します。</w:t>
      </w:r>
    </w:p>
    <w:p w14:paraId="5EC9786A" w14:textId="65FC15B0" w:rsidR="003312F8" w:rsidRDefault="003312F8" w:rsidP="007175F5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カルテに記入</w:t>
      </w:r>
    </w:p>
    <w:sectPr w:rsidR="003312F8" w:rsidSect="00E042BD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CDC6" w14:textId="77777777" w:rsidR="003F37B0" w:rsidRDefault="003F37B0" w:rsidP="00AF3FE2">
      <w:r>
        <w:separator/>
      </w:r>
    </w:p>
  </w:endnote>
  <w:endnote w:type="continuationSeparator" w:id="0">
    <w:p w14:paraId="66E3A45E" w14:textId="77777777" w:rsidR="003F37B0" w:rsidRDefault="003F37B0" w:rsidP="00AF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7842" w14:textId="77777777" w:rsidR="003F37B0" w:rsidRDefault="003F37B0" w:rsidP="00AF3FE2">
      <w:r>
        <w:separator/>
      </w:r>
    </w:p>
  </w:footnote>
  <w:footnote w:type="continuationSeparator" w:id="0">
    <w:p w14:paraId="327B6F47" w14:textId="77777777" w:rsidR="003F37B0" w:rsidRDefault="003F37B0" w:rsidP="00AF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0A1D" w14:textId="77777777" w:rsidR="00AF3FE2" w:rsidRPr="00AF3FE2" w:rsidRDefault="00AF3FE2">
    <w:pPr>
      <w:pStyle w:val="a5"/>
      <w:rPr>
        <w:b/>
      </w:rPr>
    </w:pPr>
    <w:r w:rsidRPr="00AF3FE2">
      <w:rPr>
        <w:rFonts w:hint="eastAsia"/>
        <w:b/>
      </w:rPr>
      <w:t>くまもと森都総合病院薬剤部</w:t>
    </w:r>
    <w:r>
      <w:rPr>
        <w:rFonts w:hint="eastAsia"/>
        <w:b/>
      </w:rPr>
      <w:t>御中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F5"/>
    <w:rsid w:val="0004330F"/>
    <w:rsid w:val="000F0438"/>
    <w:rsid w:val="002A0D31"/>
    <w:rsid w:val="003312F8"/>
    <w:rsid w:val="003F37B0"/>
    <w:rsid w:val="007175F5"/>
    <w:rsid w:val="007D6624"/>
    <w:rsid w:val="009B60DC"/>
    <w:rsid w:val="00A4173D"/>
    <w:rsid w:val="00AF3FE2"/>
    <w:rsid w:val="00D75707"/>
    <w:rsid w:val="00E042BD"/>
    <w:rsid w:val="00E07F28"/>
    <w:rsid w:val="00E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FDE4AE"/>
  <w15:docId w15:val="{41FBE466-1E4D-4B8A-901F-3BCEC3BE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42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3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FE2"/>
  </w:style>
  <w:style w:type="paragraph" w:styleId="a7">
    <w:name w:val="footer"/>
    <w:basedOn w:val="a"/>
    <w:link w:val="a8"/>
    <w:uiPriority w:val="99"/>
    <w:unhideWhenUsed/>
    <w:rsid w:val="00AF3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森岡 淳子</dc:creator>
  <cp:lastModifiedBy>森岡 淳子</cp:lastModifiedBy>
  <cp:revision>3</cp:revision>
  <cp:lastPrinted>2017-08-07T12:19:00Z</cp:lastPrinted>
  <dcterms:created xsi:type="dcterms:W3CDTF">2021-03-29T11:51:00Z</dcterms:created>
  <dcterms:modified xsi:type="dcterms:W3CDTF">2021-08-10T00:44:00Z</dcterms:modified>
</cp:coreProperties>
</file>